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8B" w:rsidRPr="001C19B1" w:rsidRDefault="004C338B" w:rsidP="004C338B">
      <w:pPr>
        <w:rPr>
          <w:b/>
          <w:sz w:val="28"/>
          <w:szCs w:val="28"/>
        </w:rPr>
      </w:pPr>
      <w:r w:rsidRPr="001C19B1">
        <w:rPr>
          <w:b/>
          <w:sz w:val="28"/>
          <w:szCs w:val="28"/>
        </w:rPr>
        <w:t>Zero Assigned Time: Correcting APDB C-066 &amp; C-067 &amp; C-68</w:t>
      </w:r>
      <w:r w:rsidRPr="001C19B1">
        <w:rPr>
          <w:b/>
          <w:sz w:val="28"/>
          <w:szCs w:val="28"/>
        </w:rPr>
        <w:t xml:space="preserve"> </w:t>
      </w:r>
      <w:r w:rsidRPr="001C19B1">
        <w:rPr>
          <w:b/>
          <w:sz w:val="28"/>
          <w:szCs w:val="28"/>
        </w:rPr>
        <w:t xml:space="preserve">in APDB58 </w:t>
      </w:r>
      <w:r w:rsidRPr="001C19B1">
        <w:rPr>
          <w:b/>
          <w:sz w:val="28"/>
          <w:szCs w:val="28"/>
        </w:rPr>
        <w:t>Errors</w:t>
      </w:r>
    </w:p>
    <w:p w:rsidR="00B2052D" w:rsidRDefault="001C19B1" w:rsidP="001C19B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1C19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instructors have workload assignment that requires a “work load” amount. It should not be a zero or blank, therefore that needs to be corrected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0.</w:t>
      </w:r>
      <w:r w:rsidRPr="001C19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if necessary.</w:t>
      </w:r>
    </w:p>
    <w:p w:rsidR="001C19B1" w:rsidRDefault="001C19B1" w:rsidP="001C19B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19B1" w:rsidRPr="001C19B1" w:rsidRDefault="001C19B1" w:rsidP="001C19B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noProof/>
        </w:rPr>
        <w:drawing>
          <wp:inline distT="0" distB="0" distL="0" distR="0" wp14:anchorId="05B6144D" wp14:editId="2887F7C6">
            <wp:extent cx="8229600" cy="1143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19B1" w:rsidRPr="001C19B1" w:rsidSect="004C33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8B"/>
    <w:rsid w:val="001C19B1"/>
    <w:rsid w:val="004C338B"/>
    <w:rsid w:val="00B2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1C6F"/>
  <w15:chartTrackingRefBased/>
  <w15:docId w15:val="{50905C22-5594-440F-9CBC-739AB51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Pui K</dc:creator>
  <cp:keywords/>
  <dc:description/>
  <cp:lastModifiedBy>Yu, Pui K</cp:lastModifiedBy>
  <cp:revision>2</cp:revision>
  <dcterms:created xsi:type="dcterms:W3CDTF">2018-05-23T17:40:00Z</dcterms:created>
  <dcterms:modified xsi:type="dcterms:W3CDTF">2018-05-23T17:47:00Z</dcterms:modified>
</cp:coreProperties>
</file>